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47" w:rsidRPr="004A492E" w:rsidRDefault="004A492E" w:rsidP="004A49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92E">
        <w:rPr>
          <w:rFonts w:ascii="Times New Roman" w:hAnsi="Times New Roman" w:cs="Times New Roman"/>
          <w:b/>
          <w:sz w:val="24"/>
          <w:szCs w:val="24"/>
        </w:rPr>
        <w:t>2021-2022 BAHAR DÖNEMİ DERSLERİN İŞLENİŞ BİÇİMİ</w:t>
      </w:r>
    </w:p>
    <w:p w:rsidR="004A492E" w:rsidRDefault="004A492E" w:rsidP="004A492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492E">
        <w:rPr>
          <w:rFonts w:ascii="Times New Roman" w:hAnsi="Times New Roman" w:cs="Times New Roman"/>
          <w:sz w:val="24"/>
          <w:szCs w:val="24"/>
        </w:rPr>
        <w:t>Dersler</w:t>
      </w:r>
      <w:r>
        <w:rPr>
          <w:rFonts w:ascii="Times New Roman" w:hAnsi="Times New Roman" w:cs="Times New Roman"/>
          <w:sz w:val="24"/>
          <w:szCs w:val="24"/>
        </w:rPr>
        <w:t>in teorik bölümü</w:t>
      </w:r>
      <w:r w:rsidRPr="004A492E">
        <w:rPr>
          <w:rFonts w:ascii="Times New Roman" w:hAnsi="Times New Roman" w:cs="Times New Roman"/>
          <w:sz w:val="24"/>
          <w:szCs w:val="24"/>
        </w:rPr>
        <w:t xml:space="preserve"> yüz yüze/ </w:t>
      </w:r>
      <w:proofErr w:type="gramStart"/>
      <w:r w:rsidRPr="004A492E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Pr="004A492E">
        <w:rPr>
          <w:rFonts w:ascii="Times New Roman" w:hAnsi="Times New Roman" w:cs="Times New Roman"/>
          <w:sz w:val="24"/>
          <w:szCs w:val="24"/>
        </w:rPr>
        <w:t xml:space="preserve"> senkron olarak yürütülecektir. Derslere devam zorunluluğu bulunmaktadır. </w:t>
      </w:r>
    </w:p>
    <w:p w:rsidR="004A492E" w:rsidRPr="004A492E" w:rsidRDefault="004A492E" w:rsidP="004A492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492E">
        <w:rPr>
          <w:rFonts w:ascii="Times New Roman" w:hAnsi="Times New Roman" w:cs="Times New Roman"/>
          <w:sz w:val="24"/>
          <w:szCs w:val="24"/>
        </w:rPr>
        <w:t>Dersler</w:t>
      </w:r>
      <w:r>
        <w:rPr>
          <w:rFonts w:ascii="Times New Roman" w:hAnsi="Times New Roman" w:cs="Times New Roman"/>
          <w:sz w:val="24"/>
          <w:szCs w:val="24"/>
        </w:rPr>
        <w:t>in uygulamaları</w:t>
      </w:r>
      <w:r w:rsidRPr="004A492E">
        <w:rPr>
          <w:rFonts w:ascii="Times New Roman" w:hAnsi="Times New Roman" w:cs="Times New Roman"/>
          <w:sz w:val="24"/>
          <w:szCs w:val="24"/>
        </w:rPr>
        <w:t xml:space="preserve"> yüz yüze yürütülecektir. </w:t>
      </w:r>
      <w:r>
        <w:rPr>
          <w:rFonts w:ascii="Times New Roman" w:hAnsi="Times New Roman" w:cs="Times New Roman"/>
          <w:sz w:val="24"/>
          <w:szCs w:val="24"/>
        </w:rPr>
        <w:t xml:space="preserve">Uygulamalara </w:t>
      </w:r>
      <w:r w:rsidRPr="004A492E">
        <w:rPr>
          <w:rFonts w:ascii="Times New Roman" w:hAnsi="Times New Roman" w:cs="Times New Roman"/>
          <w:sz w:val="24"/>
          <w:szCs w:val="24"/>
        </w:rPr>
        <w:t xml:space="preserve">devam zorunluluğu bulunmaktadır. </w:t>
      </w:r>
    </w:p>
    <w:p w:rsidR="004A492E" w:rsidRPr="004A492E" w:rsidRDefault="004A492E" w:rsidP="004A492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Seçmeli d</w:t>
      </w:r>
      <w:r w:rsidRPr="004A492E">
        <w:rPr>
          <w:rFonts w:ascii="Times New Roman" w:hAnsi="Times New Roman" w:cs="Times New Roman"/>
          <w:sz w:val="24"/>
          <w:szCs w:val="24"/>
        </w:rPr>
        <w:t xml:space="preserve">ersler yüz yüze/ </w:t>
      </w:r>
      <w:proofErr w:type="gramStart"/>
      <w:r w:rsidRPr="004A492E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Pr="004A492E">
        <w:rPr>
          <w:rFonts w:ascii="Times New Roman" w:hAnsi="Times New Roman" w:cs="Times New Roman"/>
          <w:sz w:val="24"/>
          <w:szCs w:val="24"/>
        </w:rPr>
        <w:t xml:space="preserve"> senkron olarak yürütülecektir. Derslere devam zorunluluğu bulunmaktadır. </w:t>
      </w:r>
    </w:p>
    <w:p w:rsidR="004A492E" w:rsidRDefault="004A492E" w:rsidP="004A492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492E">
        <w:rPr>
          <w:rFonts w:ascii="Times New Roman" w:hAnsi="Times New Roman" w:cs="Times New Roman"/>
          <w:sz w:val="24"/>
          <w:szCs w:val="24"/>
        </w:rPr>
        <w:t xml:space="preserve">Asenkron video ve sunular ders materyali olarak </w:t>
      </w:r>
      <w:proofErr w:type="spellStart"/>
      <w:r w:rsidRPr="004A492E">
        <w:rPr>
          <w:rFonts w:ascii="Times New Roman" w:hAnsi="Times New Roman" w:cs="Times New Roman"/>
          <w:sz w:val="24"/>
          <w:szCs w:val="24"/>
        </w:rPr>
        <w:t>ERUDM’ye</w:t>
      </w:r>
      <w:proofErr w:type="spellEnd"/>
      <w:r w:rsidRPr="004A492E">
        <w:rPr>
          <w:rFonts w:ascii="Times New Roman" w:hAnsi="Times New Roman" w:cs="Times New Roman"/>
          <w:sz w:val="24"/>
          <w:szCs w:val="24"/>
        </w:rPr>
        <w:t xml:space="preserve"> yüklenecektir. Ancak bu materyallerin izlenmesi devam için geçerli olmayacaktır.</w:t>
      </w:r>
    </w:p>
    <w:p w:rsidR="004A492E" w:rsidRDefault="004A492E" w:rsidP="004A492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4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A6D">
        <w:rPr>
          <w:rFonts w:ascii="Times New Roman" w:hAnsi="Times New Roman" w:cs="Times New Roman"/>
          <w:sz w:val="24"/>
          <w:szCs w:val="24"/>
        </w:rPr>
        <w:t>İntörn</w:t>
      </w:r>
      <w:proofErr w:type="spellEnd"/>
      <w:r w:rsidR="00D70A6D">
        <w:rPr>
          <w:rFonts w:ascii="Times New Roman" w:hAnsi="Times New Roman" w:cs="Times New Roman"/>
          <w:sz w:val="24"/>
          <w:szCs w:val="24"/>
        </w:rPr>
        <w:t xml:space="preserve"> hemşirelik uygulamalarında kliniğe başlanan ilk gün Fakültede öğrencilerle 09.00-10.00 saatleri arasında yapılacaktır.</w:t>
      </w:r>
    </w:p>
    <w:p w:rsidR="00D70A6D" w:rsidRDefault="00D70A6D" w:rsidP="00C173B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Derslik 2= </w:t>
      </w:r>
      <w:proofErr w:type="spellStart"/>
      <w:r>
        <w:rPr>
          <w:rFonts w:ascii="Times New Roman" w:hAnsi="Times New Roman" w:cs="Times New Roman"/>
          <w:sz w:val="24"/>
          <w:szCs w:val="24"/>
        </w:rPr>
        <w:t>İntörn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Uyg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65888">
        <w:rPr>
          <w:rFonts w:ascii="Times New Roman" w:hAnsi="Times New Roman" w:cs="Times New Roman"/>
          <w:sz w:val="24"/>
          <w:szCs w:val="24"/>
        </w:rPr>
        <w:t>I</w:t>
      </w:r>
    </w:p>
    <w:p w:rsidR="00D70A6D" w:rsidRDefault="00D70A6D" w:rsidP="00C173B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73B6">
        <w:rPr>
          <w:rFonts w:ascii="Times New Roman" w:hAnsi="Times New Roman" w:cs="Times New Roman"/>
          <w:sz w:val="24"/>
          <w:szCs w:val="24"/>
        </w:rPr>
        <w:t xml:space="preserve">Derslik 3= </w:t>
      </w:r>
      <w:proofErr w:type="spellStart"/>
      <w:r w:rsidRPr="00C173B6">
        <w:rPr>
          <w:rFonts w:ascii="Times New Roman" w:hAnsi="Times New Roman" w:cs="Times New Roman"/>
          <w:sz w:val="24"/>
          <w:szCs w:val="24"/>
        </w:rPr>
        <w:t>İntörn</w:t>
      </w:r>
      <w:proofErr w:type="spellEnd"/>
      <w:r w:rsidRPr="00C1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3B6">
        <w:rPr>
          <w:rFonts w:ascii="Times New Roman" w:hAnsi="Times New Roman" w:cs="Times New Roman"/>
          <w:sz w:val="24"/>
          <w:szCs w:val="24"/>
        </w:rPr>
        <w:t>Uyg</w:t>
      </w:r>
      <w:proofErr w:type="spellEnd"/>
      <w:r w:rsidRPr="00C173B6">
        <w:rPr>
          <w:rFonts w:ascii="Times New Roman" w:hAnsi="Times New Roman" w:cs="Times New Roman"/>
          <w:sz w:val="24"/>
          <w:szCs w:val="24"/>
        </w:rPr>
        <w:t xml:space="preserve">. </w:t>
      </w:r>
      <w:r w:rsidR="00065888" w:rsidRPr="00C173B6">
        <w:rPr>
          <w:rFonts w:ascii="Times New Roman" w:hAnsi="Times New Roman" w:cs="Times New Roman"/>
          <w:sz w:val="24"/>
          <w:szCs w:val="24"/>
        </w:rPr>
        <w:t>II</w:t>
      </w:r>
    </w:p>
    <w:p w:rsidR="00D70A6D" w:rsidRDefault="00D70A6D" w:rsidP="00C173B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73B6">
        <w:rPr>
          <w:rFonts w:ascii="Times New Roman" w:hAnsi="Times New Roman" w:cs="Times New Roman"/>
          <w:sz w:val="24"/>
          <w:szCs w:val="24"/>
        </w:rPr>
        <w:t xml:space="preserve">Derslik 4= </w:t>
      </w:r>
      <w:proofErr w:type="spellStart"/>
      <w:r w:rsidRPr="00C173B6">
        <w:rPr>
          <w:rFonts w:ascii="Times New Roman" w:hAnsi="Times New Roman" w:cs="Times New Roman"/>
          <w:sz w:val="24"/>
          <w:szCs w:val="24"/>
        </w:rPr>
        <w:t>İntörn</w:t>
      </w:r>
      <w:proofErr w:type="spellEnd"/>
      <w:r w:rsidRPr="00C1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3B6">
        <w:rPr>
          <w:rFonts w:ascii="Times New Roman" w:hAnsi="Times New Roman" w:cs="Times New Roman"/>
          <w:sz w:val="24"/>
          <w:szCs w:val="24"/>
        </w:rPr>
        <w:t>Uyg</w:t>
      </w:r>
      <w:proofErr w:type="spellEnd"/>
      <w:r w:rsidRPr="00C173B6">
        <w:rPr>
          <w:rFonts w:ascii="Times New Roman" w:hAnsi="Times New Roman" w:cs="Times New Roman"/>
          <w:sz w:val="24"/>
          <w:szCs w:val="24"/>
        </w:rPr>
        <w:t xml:space="preserve">. </w:t>
      </w:r>
      <w:r w:rsidR="00065888" w:rsidRPr="00C173B6">
        <w:rPr>
          <w:rFonts w:ascii="Times New Roman" w:hAnsi="Times New Roman" w:cs="Times New Roman"/>
          <w:sz w:val="24"/>
          <w:szCs w:val="24"/>
        </w:rPr>
        <w:t>III</w:t>
      </w:r>
    </w:p>
    <w:p w:rsidR="00065888" w:rsidRDefault="00065888" w:rsidP="00C173B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73B6">
        <w:rPr>
          <w:rFonts w:ascii="Times New Roman" w:hAnsi="Times New Roman" w:cs="Times New Roman"/>
          <w:sz w:val="24"/>
          <w:szCs w:val="24"/>
        </w:rPr>
        <w:t xml:space="preserve">Derslik 7= </w:t>
      </w:r>
      <w:proofErr w:type="spellStart"/>
      <w:r w:rsidRPr="00C173B6">
        <w:rPr>
          <w:rFonts w:ascii="Times New Roman" w:hAnsi="Times New Roman" w:cs="Times New Roman"/>
          <w:sz w:val="24"/>
          <w:szCs w:val="24"/>
        </w:rPr>
        <w:t>İntörn</w:t>
      </w:r>
      <w:proofErr w:type="spellEnd"/>
      <w:r w:rsidRPr="00C1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3B6">
        <w:rPr>
          <w:rFonts w:ascii="Times New Roman" w:hAnsi="Times New Roman" w:cs="Times New Roman"/>
          <w:sz w:val="24"/>
          <w:szCs w:val="24"/>
        </w:rPr>
        <w:t>Uyg</w:t>
      </w:r>
      <w:proofErr w:type="spellEnd"/>
      <w:r w:rsidRPr="00C173B6">
        <w:rPr>
          <w:rFonts w:ascii="Times New Roman" w:hAnsi="Times New Roman" w:cs="Times New Roman"/>
          <w:sz w:val="24"/>
          <w:szCs w:val="24"/>
        </w:rPr>
        <w:t>. IV</w:t>
      </w:r>
    </w:p>
    <w:p w:rsidR="00065888" w:rsidRDefault="00065888" w:rsidP="00C173B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73B6">
        <w:rPr>
          <w:rFonts w:ascii="Times New Roman" w:hAnsi="Times New Roman" w:cs="Times New Roman"/>
          <w:sz w:val="24"/>
          <w:szCs w:val="24"/>
        </w:rPr>
        <w:t xml:space="preserve">Derslik 8= </w:t>
      </w:r>
      <w:proofErr w:type="spellStart"/>
      <w:r w:rsidRPr="00C173B6">
        <w:rPr>
          <w:rFonts w:ascii="Times New Roman" w:hAnsi="Times New Roman" w:cs="Times New Roman"/>
          <w:sz w:val="24"/>
          <w:szCs w:val="24"/>
        </w:rPr>
        <w:t>İntörn</w:t>
      </w:r>
      <w:proofErr w:type="spellEnd"/>
      <w:r w:rsidRPr="00C1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3B6">
        <w:rPr>
          <w:rFonts w:ascii="Times New Roman" w:hAnsi="Times New Roman" w:cs="Times New Roman"/>
          <w:sz w:val="24"/>
          <w:szCs w:val="24"/>
        </w:rPr>
        <w:t>Uyg</w:t>
      </w:r>
      <w:proofErr w:type="spellEnd"/>
      <w:r w:rsidRPr="00C173B6">
        <w:rPr>
          <w:rFonts w:ascii="Times New Roman" w:hAnsi="Times New Roman" w:cs="Times New Roman"/>
          <w:sz w:val="24"/>
          <w:szCs w:val="24"/>
        </w:rPr>
        <w:t>. V</w:t>
      </w:r>
    </w:p>
    <w:p w:rsidR="00065888" w:rsidRDefault="00065888" w:rsidP="00C173B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73B6">
        <w:rPr>
          <w:rFonts w:ascii="Times New Roman" w:hAnsi="Times New Roman" w:cs="Times New Roman"/>
          <w:sz w:val="24"/>
          <w:szCs w:val="24"/>
        </w:rPr>
        <w:t xml:space="preserve">Derslik 11= </w:t>
      </w:r>
      <w:proofErr w:type="spellStart"/>
      <w:r w:rsidRPr="00C173B6">
        <w:rPr>
          <w:rFonts w:ascii="Times New Roman" w:hAnsi="Times New Roman" w:cs="Times New Roman"/>
          <w:sz w:val="24"/>
          <w:szCs w:val="24"/>
        </w:rPr>
        <w:t>İntörn</w:t>
      </w:r>
      <w:proofErr w:type="spellEnd"/>
      <w:r w:rsidRPr="00C1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3B6">
        <w:rPr>
          <w:rFonts w:ascii="Times New Roman" w:hAnsi="Times New Roman" w:cs="Times New Roman"/>
          <w:sz w:val="24"/>
          <w:szCs w:val="24"/>
        </w:rPr>
        <w:t>Uyg</w:t>
      </w:r>
      <w:proofErr w:type="spellEnd"/>
      <w:r w:rsidRPr="00C173B6">
        <w:rPr>
          <w:rFonts w:ascii="Times New Roman" w:hAnsi="Times New Roman" w:cs="Times New Roman"/>
          <w:sz w:val="24"/>
          <w:szCs w:val="24"/>
        </w:rPr>
        <w:t>. VI</w:t>
      </w:r>
    </w:p>
    <w:p w:rsidR="00522FB8" w:rsidRDefault="00522FB8" w:rsidP="00522F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Klinik uygulamalarda maske temininden sınıflarda uygulama koordinatörü Dr. Arş. Gör. Hatice Yüceler Kaçmaz ve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intörn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uygulama koordinatörü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Üyesi Yağmur Sezer Efe sorumludur. </w:t>
      </w:r>
    </w:p>
    <w:p w:rsidR="00522FB8" w:rsidRDefault="00522FB8" w:rsidP="00522F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İkinci ve üçüncü sınıfların maske dağıtımları sınıf temsilcileri aracılığı ile öğrencilere uygulama öncesi haftada yapılacaktır.</w:t>
      </w:r>
    </w:p>
    <w:p w:rsidR="00522FB8" w:rsidRDefault="00522FB8" w:rsidP="00522FB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İntörnlerin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maskeleri uygulama öncesi toplantılarda dağıtılacaktır.</w:t>
      </w:r>
    </w:p>
    <w:p w:rsidR="00EC020B" w:rsidRDefault="00EC020B" w:rsidP="00522F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020B" w:rsidRPr="00EC020B" w:rsidRDefault="00EC020B" w:rsidP="00EC020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020B">
        <w:rPr>
          <w:rFonts w:ascii="Times New Roman" w:hAnsi="Times New Roman" w:cs="Times New Roman"/>
          <w:b/>
          <w:sz w:val="24"/>
          <w:szCs w:val="24"/>
        </w:rPr>
        <w:t>Hemşirelik Bölüm Başkanlığı</w:t>
      </w:r>
    </w:p>
    <w:p w:rsidR="00065888" w:rsidRDefault="00065888" w:rsidP="00D70A6D">
      <w:pPr>
        <w:pStyle w:val="ListeParagraf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65888" w:rsidRDefault="00065888" w:rsidP="00D70A6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065888" w:rsidRDefault="00065888" w:rsidP="00D70A6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065888" w:rsidRDefault="00065888" w:rsidP="00D70A6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065888" w:rsidRPr="004A492E" w:rsidRDefault="00065888" w:rsidP="00D70A6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4A492E" w:rsidRPr="004A492E" w:rsidRDefault="004A492E">
      <w:pPr>
        <w:rPr>
          <w:b/>
        </w:rPr>
      </w:pPr>
    </w:p>
    <w:sectPr w:rsidR="004A492E" w:rsidRPr="004A4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20EC"/>
    <w:multiLevelType w:val="hybridMultilevel"/>
    <w:tmpl w:val="BD84FE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A5FB0"/>
    <w:multiLevelType w:val="hybridMultilevel"/>
    <w:tmpl w:val="D3281F46"/>
    <w:lvl w:ilvl="0" w:tplc="9918B37E">
      <w:start w:val="20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3F"/>
    <w:rsid w:val="00065888"/>
    <w:rsid w:val="00120F3F"/>
    <w:rsid w:val="004A492E"/>
    <w:rsid w:val="00522FB8"/>
    <w:rsid w:val="00650947"/>
    <w:rsid w:val="00C173B6"/>
    <w:rsid w:val="00D70A6D"/>
    <w:rsid w:val="00EC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85A39"/>
  <w15:chartTrackingRefBased/>
  <w15:docId w15:val="{E8C9FE00-44A7-4773-91E6-2AB0B65F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A4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1023</Characters>
  <Application>Microsoft Office Word</Application>
  <DocSecurity>0</DocSecurity>
  <Lines>8</Lines>
  <Paragraphs>2</Paragraphs>
  <ScaleCrop>false</ScaleCrop>
  <Company>HP Inc.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Mürüvvet</dc:creator>
  <cp:keywords/>
  <dc:description/>
  <cp:lastModifiedBy>Mürüvvet</cp:lastModifiedBy>
  <cp:revision>7</cp:revision>
  <dcterms:created xsi:type="dcterms:W3CDTF">2022-02-21T07:18:00Z</dcterms:created>
  <dcterms:modified xsi:type="dcterms:W3CDTF">2022-02-21T07:36:00Z</dcterms:modified>
</cp:coreProperties>
</file>